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5A1BAA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F35321">
        <w:rPr>
          <w:b/>
          <w:bCs/>
          <w:sz w:val="28"/>
          <w:szCs w:val="28"/>
        </w:rPr>
        <w:t>10.02.2026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F35321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февраля</w:t>
      </w:r>
      <w:r w:rsidR="00F0238F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2026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поступивш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ее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соответствии с частью 4 статьи 12 Федерального закона от 25 декабря 2008 г.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№ 273-ФЗ «О противодействии коррупции» и статьей 64.1 Трудового кодекса Российской Федерации в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Управление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уведомлени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некоммерческой организации о заключении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 гражданином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замещавш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должность гражданской службы в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Управлении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трудового договора, если отдельные функции государственного управления данной организацией входили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</w:t>
      </w:r>
      <w:proofErr w:type="gramEnd"/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его</w:t>
      </w:r>
      <w:proofErr w:type="gramEnd"/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должностные (служебные) обязанности, исполняемые во время замещения должности в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Управлении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при условии, что вопрос о даче согласия такому гражданину на замещение им должности в некоммерческой организации Комиссией не рассматривался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F35321" w:rsidRDefault="00F35321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Заседание состоялось с участием приглашенных гражданских служащих Управления, а также гражданина, в отношении которого поступило уведомление некоммерческой организац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ии о е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 трудоустройстве.</w:t>
      </w:r>
    </w:p>
    <w:p w:rsidR="0055534B" w:rsidRPr="00207DAA" w:rsidRDefault="00F171E1" w:rsidP="00F3532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 xml:space="preserve">подпунктом </w:t>
      </w:r>
      <w:r w:rsidR="00F35321">
        <w:rPr>
          <w:rFonts w:ascii="Times New Roman" w:hAnsi="Times New Roman" w:cs="Times New Roman"/>
          <w:b w:val="0"/>
          <w:sz w:val="28"/>
          <w:szCs w:val="28"/>
        </w:rPr>
        <w:t>«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а</w:t>
      </w:r>
      <w:r w:rsidR="00F35321">
        <w:rPr>
          <w:rFonts w:ascii="Times New Roman" w:hAnsi="Times New Roman" w:cs="Times New Roman"/>
          <w:b w:val="0"/>
          <w:sz w:val="28"/>
          <w:szCs w:val="28"/>
        </w:rPr>
        <w:t>»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а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31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</w:t>
      </w:r>
      <w:bookmarkStart w:id="0" w:name="_GoBack"/>
      <w:r w:rsidRPr="00207DAA">
        <w:rPr>
          <w:rFonts w:ascii="Times New Roman" w:hAnsi="Times New Roman" w:cs="Times New Roman"/>
          <w:b w:val="0"/>
          <w:sz w:val="28"/>
          <w:szCs w:val="28"/>
        </w:rPr>
        <w:t>служебному поведению федеральных государственных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решение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07DAA" w:rsidRPr="00F35321" w:rsidRDefault="00F35321" w:rsidP="00F35321">
      <w:pPr>
        <w:pStyle w:val="ConsPlusTitle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="005E2E92" w:rsidRPr="005E2E92">
        <w:rPr>
          <w:rFonts w:ascii="Times New Roman" w:hAnsi="Times New Roman" w:cs="Times New Roman"/>
          <w:b w:val="0"/>
          <w:sz w:val="28"/>
          <w:szCs w:val="28"/>
        </w:rPr>
        <w:t xml:space="preserve">ать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гражданину</w:t>
      </w:r>
      <w:r w:rsidR="005E2E92" w:rsidRPr="005E2E92">
        <w:rPr>
          <w:rFonts w:ascii="Times New Roman" w:hAnsi="Times New Roman" w:cs="Times New Roman"/>
          <w:b w:val="0"/>
          <w:sz w:val="28"/>
          <w:szCs w:val="28"/>
        </w:rPr>
        <w:t xml:space="preserve"> согласие на замещение должности в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организации</w:t>
      </w:r>
      <w:r w:rsidR="005E2E92" w:rsidRPr="005E2E92">
        <w:rPr>
          <w:rFonts w:ascii="Times New Roman" w:hAnsi="Times New Roman" w:cs="Times New Roman"/>
          <w:b w:val="0"/>
          <w:sz w:val="28"/>
          <w:szCs w:val="28"/>
        </w:rPr>
        <w:t>, если отдельные функции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2E92" w:rsidRPr="005E2E92">
        <w:rPr>
          <w:rFonts w:ascii="Times New Roman" w:hAnsi="Times New Roman" w:cs="Times New Roman"/>
          <w:b w:val="0"/>
          <w:sz w:val="28"/>
          <w:szCs w:val="28"/>
        </w:rPr>
        <w:t xml:space="preserve">по государственному управлению этой организацией входили в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5E2E92" w:rsidRPr="005E2E92">
        <w:rPr>
          <w:rFonts w:ascii="Times New Roman" w:hAnsi="Times New Roman" w:cs="Times New Roman"/>
          <w:b w:val="0"/>
          <w:sz w:val="28"/>
          <w:szCs w:val="28"/>
        </w:rPr>
        <w:t xml:space="preserve"> должностные (служебные) обязанности</w:t>
      </w:r>
      <w:r w:rsidR="001C14D0"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35321" w:rsidRPr="00207DAA" w:rsidRDefault="00F35321" w:rsidP="00F35321">
      <w:pPr>
        <w:pStyle w:val="ConsPlusTitle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Направить гражданину </w:t>
      </w:r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выписку из протокола заседания Комиссии.</w:t>
      </w:r>
    </w:p>
    <w:sectPr w:rsidR="00F35321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6F3ABB"/>
    <w:multiLevelType w:val="hybridMultilevel"/>
    <w:tmpl w:val="96BC4E04"/>
    <w:lvl w:ilvl="0" w:tplc="4D5E8A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1"/>
  </w:num>
  <w:num w:numId="8">
    <w:abstractNumId w:val="5"/>
  </w:num>
  <w:num w:numId="9">
    <w:abstractNumId w:val="10"/>
  </w:num>
  <w:num w:numId="10">
    <w:abstractNumId w:val="9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5E2E92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35321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974C0-23FB-4943-8C4B-19FD01887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55</cp:revision>
  <cp:lastPrinted>2021-04-21T13:50:00Z</cp:lastPrinted>
  <dcterms:created xsi:type="dcterms:W3CDTF">2017-11-17T13:31:00Z</dcterms:created>
  <dcterms:modified xsi:type="dcterms:W3CDTF">2026-02-18T12:43:00Z</dcterms:modified>
</cp:coreProperties>
</file>